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6F87" w14:textId="155AC032" w:rsidR="00F6157F" w:rsidRDefault="00F6157F" w:rsidP="00F6157F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Chemia klasa 7b    2</w:t>
      </w:r>
      <w:r w:rsidR="002E547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.04.2020 r.</w:t>
      </w:r>
    </w:p>
    <w:p w14:paraId="2D137EB3" w14:textId="77777777" w:rsidR="00F6157F" w:rsidRDefault="00F6157F" w:rsidP="00F6157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FF0635B" w14:textId="77777777" w:rsidR="00F6157F" w:rsidRDefault="00F6157F" w:rsidP="00F6157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24207B18" w14:textId="4E2A0C65" w:rsidR="00F6157F" w:rsidRDefault="00F6157F" w:rsidP="00F6157F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 tym tygodniu zgodnie z umową w ramach pracy klasowej wyślę Wam wszystkim, na e-mail link z zadaniami do wykonania, które będą podlegały ocenie. Zadania te zamieściłam w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formie krótkiego Formularza i przypominam, że dotyczą zagadnień z działu</w:t>
      </w:r>
      <w:r>
        <w:rPr>
          <w:rFonts w:ascii="Times New Roman" w:hAnsi="Times New Roman" w:cs="Times New Roman"/>
          <w:b/>
          <w:bCs/>
          <w:i/>
          <w:iCs/>
        </w:rPr>
        <w:t xml:space="preserve"> „Łączenie się atomów. Równania reakcji chemicznych”</w:t>
      </w:r>
      <w:r>
        <w:rPr>
          <w:rFonts w:ascii="Times New Roman" w:hAnsi="Times New Roman" w:cs="Times New Roman"/>
          <w:i/>
          <w:iCs/>
        </w:rPr>
        <w:t xml:space="preserve">. Proszę o poważne podejście do sprawdzianu. Formularz proszę wypełnić do niedzieli (26.04.2020). </w:t>
      </w:r>
      <w:r>
        <w:rPr>
          <w:rFonts w:ascii="Times New Roman" w:hAnsi="Times New Roman" w:cs="Times New Roman"/>
          <w:b/>
          <w:bCs/>
          <w:i/>
          <w:iCs/>
        </w:rPr>
        <w:t xml:space="preserve">Pamiętajcie, że Wasza praca domowa również podlega ocenie i proszę przesyłać </w:t>
      </w:r>
      <w:r w:rsidR="00977D6D">
        <w:rPr>
          <w:rFonts w:ascii="Times New Roman" w:hAnsi="Times New Roman" w:cs="Times New Roman"/>
          <w:b/>
          <w:bCs/>
          <w:i/>
          <w:iCs/>
        </w:rPr>
        <w:t>na mój adres e-mail</w:t>
      </w:r>
      <w:r>
        <w:rPr>
          <w:rFonts w:ascii="Times New Roman" w:hAnsi="Times New Roman" w:cs="Times New Roman"/>
          <w:b/>
          <w:bCs/>
          <w:i/>
          <w:iCs/>
        </w:rPr>
        <w:t xml:space="preserve"> zaległe prace.</w:t>
      </w:r>
    </w:p>
    <w:p w14:paraId="0D1F03D1" w14:textId="77777777" w:rsidR="00F6157F" w:rsidRDefault="00F6157F" w:rsidP="00F6157F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79E20FF6" w14:textId="77777777" w:rsidR="00F6157F" w:rsidRDefault="00F6157F" w:rsidP="00F6157F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Uwaga!</w:t>
      </w:r>
      <w:r>
        <w:rPr>
          <w:rFonts w:ascii="Times New Roman" w:hAnsi="Times New Roman" w:cs="Times New Roman"/>
          <w:i/>
          <w:iCs/>
        </w:rPr>
        <w:t xml:space="preserve"> Formularz ten otwiera się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zarówno na komputerze, jak i na tablecie czy telefonie komórkowym!</w:t>
      </w:r>
    </w:p>
    <w:p w14:paraId="1EA58D1D" w14:textId="299FA63D" w:rsidR="00F6157F" w:rsidRDefault="00F6157F"/>
    <w:p w14:paraId="6CB93B4A" w14:textId="19246A84" w:rsidR="00F6157F" w:rsidRDefault="00F6157F"/>
    <w:p w14:paraId="2516FB55" w14:textId="77777777" w:rsidR="00F6157F" w:rsidRDefault="00F6157F"/>
    <w:p w14:paraId="745A92EA" w14:textId="782BCAEF" w:rsidR="00F6157F" w:rsidRDefault="00F615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2E547D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.04.2020 r.</w:t>
      </w:r>
    </w:p>
    <w:p w14:paraId="680991DD" w14:textId="77777777" w:rsidR="00F6157F" w:rsidRDefault="00F6157F" w:rsidP="00F6157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Proszę zapisać w zeszycie przedmiotowym temat lekcji:</w:t>
      </w:r>
    </w:p>
    <w:p w14:paraId="522DC0D9" w14:textId="77777777" w:rsidR="00F6157F" w:rsidRDefault="00F6157F" w:rsidP="00F6157F">
      <w:pPr>
        <w:spacing w:after="0" w:line="276" w:lineRule="auto"/>
        <w:rPr>
          <w:rFonts w:ascii="Times New Roman" w:hAnsi="Times New Roman" w:cs="Times New Roman"/>
        </w:rPr>
      </w:pPr>
    </w:p>
    <w:p w14:paraId="404C1E72" w14:textId="77777777" w:rsidR="00F6157F" w:rsidRDefault="00F6157F" w:rsidP="00F6157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 1:</w:t>
      </w:r>
      <w:r>
        <w:rPr>
          <w:rFonts w:ascii="Times New Roman" w:hAnsi="Times New Roman" w:cs="Times New Roman"/>
        </w:rPr>
        <w:t xml:space="preserve"> Woda jako rozpuszczalnik.</w:t>
      </w:r>
    </w:p>
    <w:p w14:paraId="4338DE8B" w14:textId="77777777" w:rsidR="00F6157F" w:rsidRDefault="00F6157F" w:rsidP="00F6157F">
      <w:pPr>
        <w:spacing w:after="0" w:line="276" w:lineRule="auto"/>
        <w:rPr>
          <w:rFonts w:ascii="Times New Roman" w:hAnsi="Times New Roman" w:cs="Times New Roman"/>
        </w:rPr>
      </w:pPr>
    </w:p>
    <w:p w14:paraId="77BE603F" w14:textId="3A61258D" w:rsidR="00F6157F" w:rsidRDefault="00F6157F" w:rsidP="00F6157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Proszę w zeszycie sporządzić następującą notatkę:</w:t>
      </w:r>
    </w:p>
    <w:p w14:paraId="3BEA6133" w14:textId="77777777" w:rsidR="00F6157F" w:rsidRDefault="00F6157F" w:rsidP="00F6157F">
      <w:pPr>
        <w:spacing w:after="0" w:line="276" w:lineRule="auto"/>
        <w:rPr>
          <w:rFonts w:ascii="Times New Roman" w:hAnsi="Times New Roman" w:cs="Times New Roman"/>
        </w:rPr>
      </w:pPr>
    </w:p>
    <w:p w14:paraId="5D7F445A" w14:textId="77777777" w:rsidR="00F6157F" w:rsidRDefault="00F6157F" w:rsidP="00F6157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Budowa cząsteczki wody</w:t>
      </w:r>
    </w:p>
    <w:p w14:paraId="766E0716" w14:textId="77777777" w:rsidR="00F6157F" w:rsidRDefault="00F6157F" w:rsidP="00F6157F"/>
    <w:p w14:paraId="7612C163" w14:textId="77777777" w:rsidR="00F6157F" w:rsidRDefault="00F6157F" w:rsidP="00F6157F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sumaryczny wody:        (a) Wzór elektronowy kropkowy                                   (b) Wzór strukturalny</w:t>
      </w:r>
    </w:p>
    <w:p w14:paraId="4891F078" w14:textId="77777777" w:rsidR="00F6157F" w:rsidRDefault="00F6157F" w:rsidP="00F6157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14:paraId="21C30F07" w14:textId="43CFFEC4" w:rsidR="00F6157F" w:rsidRDefault="00F6157F" w:rsidP="00F6157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C3F1E8C" wp14:editId="30F50BBC">
            <wp:extent cx="1059815" cy="318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C83B30F" wp14:editId="476C9D77">
            <wp:extent cx="1219200" cy="824230"/>
            <wp:effectExtent l="0" t="0" r="0" b="0"/>
            <wp:docPr id="2" name="Picture 2" descr="Woda i jej właściwośc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da i jej właściwości - Epodrecznik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4" r="71794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3791AE4" wp14:editId="1BDBB743">
            <wp:extent cx="1496060" cy="8661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3471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cząsteczce wody występują wiązania kowalencyjne spolaryzowane między atomami wodoru i atomem tlenu. Cząsteczka wody jest </w:t>
      </w:r>
      <w:r>
        <w:rPr>
          <w:rFonts w:ascii="Times New Roman" w:hAnsi="Times New Roman" w:cs="Times New Roman"/>
          <w:b/>
          <w:bCs/>
        </w:rPr>
        <w:t>dipolem</w:t>
      </w:r>
      <w:r>
        <w:rPr>
          <w:rFonts w:ascii="Times New Roman" w:hAnsi="Times New Roman" w:cs="Times New Roman"/>
        </w:rPr>
        <w:t xml:space="preserve">, czyli ma </w:t>
      </w:r>
      <w:r>
        <w:rPr>
          <w:rFonts w:ascii="Times New Roman" w:hAnsi="Times New Roman" w:cs="Times New Roman"/>
          <w:b/>
          <w:bCs/>
        </w:rPr>
        <w:t>budowę polarną</w:t>
      </w:r>
      <w:r>
        <w:rPr>
          <w:rFonts w:ascii="Times New Roman" w:hAnsi="Times New Roman" w:cs="Times New Roman"/>
        </w:rPr>
        <w:t>.</w:t>
      </w:r>
    </w:p>
    <w:p w14:paraId="2EFCB608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Budowa polarna</w:t>
      </w:r>
      <w:r>
        <w:rPr>
          <w:rFonts w:ascii="Times New Roman" w:hAnsi="Times New Roman" w:cs="Times New Roman"/>
        </w:rPr>
        <w:t xml:space="preserve"> cząsteczki wody powoduje, że jest ona </w:t>
      </w:r>
      <w:r>
        <w:rPr>
          <w:rFonts w:ascii="Times New Roman" w:hAnsi="Times New Roman" w:cs="Times New Roman"/>
          <w:b/>
          <w:bCs/>
        </w:rPr>
        <w:t>dobrym rozpuszczalnikiem dla substancji o budowie polarnej</w:t>
      </w:r>
      <w:r>
        <w:rPr>
          <w:rFonts w:ascii="Times New Roman" w:hAnsi="Times New Roman" w:cs="Times New Roman"/>
        </w:rPr>
        <w:t>.</w:t>
      </w:r>
    </w:p>
    <w:p w14:paraId="2FE028B9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87168D" w14:textId="77777777" w:rsidR="00F6157F" w:rsidRDefault="00F6157F" w:rsidP="00F6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 na pytania, </w:t>
      </w:r>
      <w:r>
        <w:rPr>
          <w:rFonts w:ascii="Times New Roman" w:hAnsi="Times New Roman" w:cs="Times New Roman"/>
          <w:i/>
          <w:iCs/>
        </w:rPr>
        <w:t>co to jest dipol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i/>
          <w:iCs/>
        </w:rPr>
        <w:t>dlaczego substancje polarne rozpuszczają się w wodzie</w:t>
      </w:r>
      <w:r>
        <w:rPr>
          <w:rFonts w:ascii="Times New Roman" w:hAnsi="Times New Roman" w:cs="Times New Roman"/>
        </w:rPr>
        <w:t xml:space="preserve"> znajdziecie w poniższym filmiku.</w:t>
      </w:r>
    </w:p>
    <w:p w14:paraId="6A78F4CA" w14:textId="77777777" w:rsidR="00F6157F" w:rsidRDefault="00F6157F" w:rsidP="00F6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Link: </w:t>
      </w:r>
      <w:hyperlink r:id="rId7" w:history="1">
        <w:r>
          <w:rPr>
            <w:rStyle w:val="Hyperlink"/>
            <w:rFonts w:ascii="Times New Roman" w:hAnsi="Times New Roman" w:cs="Times New Roman"/>
            <w:lang w:val="en-US"/>
          </w:rPr>
          <w:t>https://docwiczenia.pl/kod/C77KLP</w:t>
        </w:r>
      </w:hyperlink>
    </w:p>
    <w:p w14:paraId="3D53D3DB" w14:textId="77777777" w:rsidR="00F6157F" w:rsidRDefault="00F6157F" w:rsidP="00F6157F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53F356AB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Badanie wpływu różnych czynników na szybkość rozpuszczania się substancji stałej.</w:t>
      </w:r>
    </w:p>
    <w:p w14:paraId="3950BD5B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Substancje rozpuszczają się w wodzie z różną szybkością. </w:t>
      </w:r>
    </w:p>
    <w:p w14:paraId="697D20BA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Szybkość rozpuszczania się substancji w wodzie zależy od:</w:t>
      </w:r>
    </w:p>
    <w:p w14:paraId="005D6327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temperatury</w:t>
      </w:r>
    </w:p>
    <w:p w14:paraId="19B19202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mieszania</w:t>
      </w:r>
    </w:p>
    <w:p w14:paraId="4C3B0B1A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rozdrobnienia substancji</w:t>
      </w:r>
    </w:p>
    <w:p w14:paraId="1025CB62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F8199D" w14:textId="77777777" w:rsidR="00F6157F" w:rsidRDefault="00F6157F" w:rsidP="00F6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Proszę obowiązkowo obejrzeć doświadczenie, do którego link zamieszczam poniżej:</w:t>
      </w:r>
    </w:p>
    <w:p w14:paraId="0CFB598E" w14:textId="77777777" w:rsidR="00F6157F" w:rsidRDefault="00F6157F" w:rsidP="00F6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Link: </w:t>
      </w:r>
      <w:hyperlink r:id="rId8" w:history="1">
        <w:r>
          <w:rPr>
            <w:rStyle w:val="Hyperlink"/>
            <w:rFonts w:ascii="Times New Roman" w:hAnsi="Times New Roman" w:cs="Times New Roman"/>
            <w:lang w:val="en-US"/>
          </w:rPr>
          <w:t>https://www.youtube.com/watch?v=vZzrLm5f4vM</w:t>
        </w:r>
      </w:hyperlink>
    </w:p>
    <w:p w14:paraId="21A754EF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2B721F14" w14:textId="4059A9A4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ramach pracy domowej, proszę wyjaśnić pojęcie</w:t>
      </w:r>
      <w:r>
        <w:rPr>
          <w:rFonts w:ascii="Times New Roman" w:hAnsi="Times New Roman" w:cs="Times New Roman"/>
          <w:b/>
          <w:bCs/>
        </w:rPr>
        <w:t xml:space="preserve"> emulsji </w:t>
      </w:r>
      <w:r>
        <w:rPr>
          <w:rFonts w:ascii="Times New Roman" w:hAnsi="Times New Roman" w:cs="Times New Roman"/>
        </w:rPr>
        <w:t>(podręcznik str. 166) oraz korzystając z dodatkowych żródeł (np. platforma epodręczniki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), proszę podać </w:t>
      </w:r>
      <w:r>
        <w:rPr>
          <w:rFonts w:ascii="Times New Roman" w:hAnsi="Times New Roman" w:cs="Times New Roman"/>
          <w:b/>
          <w:bCs/>
        </w:rPr>
        <w:t>trzy przykłady emulsji</w:t>
      </w:r>
      <w:r>
        <w:rPr>
          <w:rFonts w:ascii="Times New Roman" w:hAnsi="Times New Roman" w:cs="Times New Roman"/>
        </w:rPr>
        <w:t>.</w:t>
      </w:r>
    </w:p>
    <w:p w14:paraId="4ACDCA53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1F1C54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Uwaga! Osoby zainteresowane poprawieniem swoich ocen i jednocześnie możliwością zdobycia oceny celującej, proszę o kontakt mailowy: </w:t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highlight w:val="yellow"/>
          </w:rPr>
          <w:t>adka367@interia.eu</w:t>
        </w:r>
      </w:hyperlink>
    </w:p>
    <w:p w14:paraId="488EA918" w14:textId="77777777" w:rsidR="00F6157F" w:rsidRDefault="00F6157F" w:rsidP="00F6157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0E3D0BC" w14:textId="5C18B192" w:rsidR="00F6157F" w:rsidRDefault="00F6157F" w:rsidP="00F6157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 Link do platformy epodręczniki, dotyczący tematu emulsji: </w:t>
      </w:r>
      <w:hyperlink r:id="rId10" w:history="1">
        <w:r w:rsidRPr="00696D4A">
          <w:rPr>
            <w:rStyle w:val="Hyperlink"/>
            <w:rFonts w:ascii="Times New Roman" w:hAnsi="Times New Roman" w:cs="Times New Roman"/>
          </w:rPr>
          <w:t>https://epodreczniki.pl/a/emulsja-jako-uklad koloidalny/D9CpnRYEk</w:t>
        </w:r>
      </w:hyperlink>
    </w:p>
    <w:p w14:paraId="432C88C4" w14:textId="3DBBD2B7" w:rsidR="00F6157F" w:rsidRDefault="00F6157F"/>
    <w:p w14:paraId="698F8048" w14:textId="3A706A92" w:rsidR="00E136CD" w:rsidRPr="00E136CD" w:rsidRDefault="00E136CD" w:rsidP="00E136CD">
      <w:pPr>
        <w:jc w:val="right"/>
        <w:rPr>
          <w:rFonts w:ascii="Times New Roman" w:hAnsi="Times New Roman" w:cs="Times New Roman"/>
          <w:b/>
          <w:bCs/>
        </w:rPr>
      </w:pPr>
      <w:r w:rsidRPr="00E136CD">
        <w:rPr>
          <w:rFonts w:ascii="Times New Roman" w:hAnsi="Times New Roman" w:cs="Times New Roman"/>
          <w:b/>
          <w:bCs/>
        </w:rPr>
        <w:t>Serdecznie Was pozdrawiam i życzę powodzenia!</w:t>
      </w:r>
    </w:p>
    <w:sectPr w:rsidR="00E136CD" w:rsidRPr="00E136CD" w:rsidSect="00F61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7F"/>
    <w:rsid w:val="002E547D"/>
    <w:rsid w:val="00977D6D"/>
    <w:rsid w:val="00E136CD"/>
    <w:rsid w:val="00F6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80ED"/>
  <w15:chartTrackingRefBased/>
  <w15:docId w15:val="{ED5AFB2C-56EA-477B-83FA-B8770D3C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7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zrLm5f4v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wiczenia.pl/kod/C77KL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epodreczniki.pl/a/emulsja-jako-uklad%20koloidalny/D9CpnRYEk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adka367@inter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4</cp:revision>
  <dcterms:created xsi:type="dcterms:W3CDTF">2020-04-16T14:11:00Z</dcterms:created>
  <dcterms:modified xsi:type="dcterms:W3CDTF">2020-04-18T16:38:00Z</dcterms:modified>
</cp:coreProperties>
</file>